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850">
        <w:rPr>
          <w:rFonts w:ascii="Times New Roman" w:hAnsi="Times New Roman"/>
          <w:b/>
          <w:sz w:val="28"/>
          <w:szCs w:val="28"/>
        </w:rPr>
        <w:t>ИГРЫ И УПРАЖНЕНИЯ ДЛЯ РАЗВИТИЯ МЕЛКОЙ МОТОРИКИ</w:t>
      </w:r>
    </w:p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22850">
        <w:rPr>
          <w:rFonts w:ascii="Times New Roman" w:hAnsi="Times New Roman"/>
          <w:sz w:val="28"/>
          <w:szCs w:val="28"/>
        </w:rPr>
        <w:t xml:space="preserve">Речевое развитие детей </w:t>
      </w:r>
      <w:r w:rsidRPr="00B22850">
        <w:rPr>
          <w:rFonts w:ascii="Times New Roman" w:hAnsi="Times New Roman"/>
          <w:sz w:val="28"/>
          <w:szCs w:val="28"/>
          <w:u w:val="single"/>
        </w:rPr>
        <w:t>зависит от общей и мелкой моторики</w:t>
      </w:r>
      <w:r w:rsidRPr="00B22850">
        <w:rPr>
          <w:rFonts w:ascii="Times New Roman" w:hAnsi="Times New Roman"/>
          <w:sz w:val="28"/>
          <w:szCs w:val="28"/>
        </w:rPr>
        <w:t xml:space="preserve"> и идет параллельно развитию тонкой мускулатуры пальцев рук. </w:t>
      </w:r>
    </w:p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sz w:val="28"/>
          <w:szCs w:val="28"/>
        </w:rPr>
        <w:t>Если пальчики у ребенка напряжены, сгибаются и разгибаются все вместе или, наоборот, вялые, и ребенок не может произвести изолированные движения, то чаще всего это «неговорящие» дети.</w:t>
      </w:r>
    </w:p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sz w:val="28"/>
          <w:szCs w:val="28"/>
        </w:rPr>
        <w:t>С раннего возраста нужна свобода действий, т.к. движения сопутствуют развитию речи. Полезны прокатывание шаров, мячей, обрывание бумаги для развития ловкости рук. Каждый день нужно делать ребенку массаж кистей рук.</w:t>
      </w:r>
    </w:p>
    <w:p w:rsidR="00D56E14" w:rsidRPr="00B22850" w:rsidRDefault="00D56E14" w:rsidP="00D6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sz w:val="28"/>
          <w:szCs w:val="28"/>
        </w:rPr>
        <w:t xml:space="preserve">Необходимо уделять внимание развитию мелкой моторики. Можно предложить детям: </w:t>
      </w:r>
    </w:p>
    <w:bookmarkEnd w:id="0"/>
    <w:p w:rsidR="00D56E14" w:rsidRPr="00B22850" w:rsidRDefault="00D56E14" w:rsidP="00D653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850">
        <w:rPr>
          <w:rFonts w:ascii="Times New Roman" w:hAnsi="Times New Roman"/>
          <w:b/>
          <w:sz w:val="28"/>
          <w:szCs w:val="28"/>
          <w:u w:val="single"/>
        </w:rPr>
        <w:t>1. Упражнения без речевого сопровождения.</w:t>
      </w:r>
    </w:p>
    <w:p w:rsidR="00D56E14" w:rsidRPr="00B22850" w:rsidRDefault="00D56E14" w:rsidP="00A301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sz w:val="28"/>
          <w:szCs w:val="28"/>
        </w:rPr>
        <w:t>Эти упражнения рекомендуется выполнять до пальчиковых игр, сопровождающихся речью. Но это не значит, что они должны проходить в полном молчании. Все положения пальцев должны объясняться малышу. Это поможет разобраться ему со сложными понятиями “сверху”, “снизу”, “левый”, “правый”, выучить названия пальцев и т.д. После того, как ребенок научится самостоятельно выполнять все упражнения, можно придумывать небольшие сказки, диалоги, изображать героев с помощью рук.</w:t>
      </w:r>
    </w:p>
    <w:p w:rsidR="00D56E14" w:rsidRPr="00B22850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b/>
          <w:sz w:val="28"/>
          <w:szCs w:val="28"/>
        </w:rPr>
        <w:t xml:space="preserve">- </w:t>
      </w:r>
      <w:r w:rsidRPr="00B22850">
        <w:rPr>
          <w:rFonts w:ascii="Times New Roman" w:hAnsi="Times New Roman"/>
          <w:b/>
          <w:i/>
          <w:iCs/>
          <w:sz w:val="28"/>
          <w:szCs w:val="28"/>
        </w:rPr>
        <w:t>“Зайчик”</w:t>
      </w:r>
      <w:r w:rsidRPr="00B228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2850">
        <w:rPr>
          <w:rFonts w:ascii="Times New Roman" w:hAnsi="Times New Roman"/>
          <w:sz w:val="28"/>
          <w:szCs w:val="28"/>
        </w:rPr>
        <w:t>(указательный и средний пальцы выпрямлены, остальные сжаты в кулак).</w:t>
      </w:r>
    </w:p>
    <w:p w:rsidR="00D56E14" w:rsidRPr="00B22850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b/>
          <w:sz w:val="28"/>
          <w:szCs w:val="28"/>
        </w:rPr>
        <w:t xml:space="preserve">- </w:t>
      </w:r>
      <w:r w:rsidRPr="00B22850">
        <w:rPr>
          <w:rFonts w:ascii="Times New Roman" w:hAnsi="Times New Roman"/>
          <w:b/>
          <w:i/>
          <w:iCs/>
          <w:sz w:val="28"/>
          <w:szCs w:val="28"/>
        </w:rPr>
        <w:t xml:space="preserve">“Коза рогатая” </w:t>
      </w:r>
      <w:r w:rsidRPr="00B22850">
        <w:rPr>
          <w:rFonts w:ascii="Times New Roman" w:hAnsi="Times New Roman"/>
          <w:sz w:val="28"/>
          <w:szCs w:val="28"/>
        </w:rPr>
        <w:t xml:space="preserve">(указательный и мизинец </w:t>
      </w:r>
      <w:proofErr w:type="gramStart"/>
      <w:r w:rsidRPr="00B22850">
        <w:rPr>
          <w:rFonts w:ascii="Times New Roman" w:hAnsi="Times New Roman"/>
          <w:sz w:val="28"/>
          <w:szCs w:val="28"/>
        </w:rPr>
        <w:t>выпрямлены</w:t>
      </w:r>
      <w:proofErr w:type="gramEnd"/>
      <w:r w:rsidRPr="00B22850">
        <w:rPr>
          <w:rFonts w:ascii="Times New Roman" w:hAnsi="Times New Roman"/>
          <w:sz w:val="28"/>
          <w:szCs w:val="28"/>
        </w:rPr>
        <w:t>, большой палец на согнутых безымянном и среднем).</w:t>
      </w:r>
    </w:p>
    <w:p w:rsidR="00D56E14" w:rsidRPr="00B22850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b/>
          <w:sz w:val="28"/>
          <w:szCs w:val="28"/>
        </w:rPr>
        <w:t xml:space="preserve">- </w:t>
      </w:r>
      <w:r w:rsidRPr="00B22850">
        <w:rPr>
          <w:rFonts w:ascii="Times New Roman" w:hAnsi="Times New Roman"/>
          <w:b/>
          <w:i/>
          <w:iCs/>
          <w:sz w:val="28"/>
          <w:szCs w:val="28"/>
        </w:rPr>
        <w:t>“Слоненок”</w:t>
      </w:r>
      <w:r w:rsidRPr="00B22850">
        <w:rPr>
          <w:rFonts w:ascii="Times New Roman" w:hAnsi="Times New Roman"/>
          <w:sz w:val="28"/>
          <w:szCs w:val="28"/>
        </w:rPr>
        <w:t xml:space="preserve"> (средний палец выставлен вперед, указательный и безымянный “идут” по столу, большой палец лежит на мизинце).</w:t>
      </w:r>
    </w:p>
    <w:p w:rsidR="00D56E14" w:rsidRPr="00B22850" w:rsidRDefault="00D56E14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850">
        <w:rPr>
          <w:rFonts w:ascii="Times New Roman" w:hAnsi="Times New Roman"/>
          <w:b/>
          <w:sz w:val="28"/>
          <w:szCs w:val="28"/>
        </w:rPr>
        <w:t xml:space="preserve">- </w:t>
      </w:r>
      <w:r w:rsidRPr="00B22850">
        <w:rPr>
          <w:rFonts w:ascii="Times New Roman" w:hAnsi="Times New Roman"/>
          <w:b/>
          <w:i/>
          <w:iCs/>
          <w:sz w:val="28"/>
          <w:szCs w:val="28"/>
        </w:rPr>
        <w:t>“Очки”</w:t>
      </w:r>
      <w:r w:rsidRPr="00B22850">
        <w:rPr>
          <w:rFonts w:ascii="Times New Roman" w:hAnsi="Times New Roman"/>
          <w:b/>
          <w:sz w:val="28"/>
          <w:szCs w:val="28"/>
        </w:rPr>
        <w:t xml:space="preserve"> </w:t>
      </w:r>
      <w:r w:rsidRPr="00B22850">
        <w:rPr>
          <w:rFonts w:ascii="Times New Roman" w:hAnsi="Times New Roman"/>
          <w:sz w:val="28"/>
          <w:szCs w:val="28"/>
        </w:rPr>
        <w:t>(пальцы правой и левой рук сложить колечками и поднести к глазам).</w:t>
      </w:r>
    </w:p>
    <w:p w:rsidR="00D56E14" w:rsidRPr="00B22850" w:rsidRDefault="00D56E14" w:rsidP="00D653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850">
        <w:rPr>
          <w:rFonts w:ascii="Times New Roman" w:hAnsi="Times New Roman"/>
          <w:sz w:val="28"/>
          <w:szCs w:val="28"/>
        </w:rPr>
        <w:t xml:space="preserve">Также с помощью пальчиков вы можете изобразить пистолетик, как ходит человечек, или ежика, ковшик, стул, стол, мячик, кошку, собаку, замочек, бабочку, показать, как распускается цветочек, как кошка выпускает </w:t>
      </w:r>
      <w:r w:rsidR="00D65367" w:rsidRPr="00B22850">
        <w:rPr>
          <w:rFonts w:ascii="Times New Roman" w:hAnsi="Times New Roman"/>
          <w:sz w:val="28"/>
          <w:szCs w:val="28"/>
        </w:rPr>
        <w:t xml:space="preserve">коготки, как заводится моторчик </w:t>
      </w:r>
      <w:r w:rsidRPr="00B22850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Пальчиковые гимнастики для развития мелкой моторики.</w:t>
      </w:r>
    </w:p>
    <w:p w:rsidR="00D56E14" w:rsidRPr="00B22850" w:rsidRDefault="00D56E14" w:rsidP="00D65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читает стихи или </w:t>
      </w:r>
      <w:proofErr w:type="spellStart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, сопровождая их движениями пальцев или кистей рук: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1.“Сорока” (</w:t>
      </w:r>
      <w:proofErr w:type="spellStart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</w:t>
      </w:r>
      <w:proofErr w:type="gramStart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.н</w:t>
      </w:r>
      <w:proofErr w:type="gramEnd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ар.потешка</w:t>
      </w:r>
      <w:proofErr w:type="spellEnd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). </w:t>
      </w:r>
    </w:p>
    <w:p w:rsidR="00A30116" w:rsidRPr="00B22850" w:rsidRDefault="00A30116" w:rsidP="00A301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2.“Ладушки” (</w:t>
      </w:r>
      <w:proofErr w:type="spellStart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</w:t>
      </w:r>
      <w:proofErr w:type="gramStart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.н</w:t>
      </w:r>
      <w:proofErr w:type="gramEnd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ар.потешка</w:t>
      </w:r>
      <w:proofErr w:type="spellEnd"/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). </w:t>
      </w:r>
    </w:p>
    <w:p w:rsidR="00A30116" w:rsidRPr="00B22850" w:rsidRDefault="00A30116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3.“Детки”. </w:t>
      </w:r>
    </w:p>
    <w:p w:rsidR="00A30116" w:rsidRPr="00B22850" w:rsidRDefault="00A30116" w:rsidP="00A30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Раз-два-три-четыре-пять!</w:t>
      </w:r>
    </w:p>
    <w:p w:rsidR="00A30116" w:rsidRPr="00B22850" w:rsidRDefault="00A30116" w:rsidP="00A30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пальчики считать. </w:t>
      </w:r>
    </w:p>
    <w:p w:rsidR="00A30116" w:rsidRPr="00B22850" w:rsidRDefault="00A30116" w:rsidP="00A30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Крепкие, дружные. </w:t>
      </w:r>
    </w:p>
    <w:p w:rsidR="00A30116" w:rsidRPr="00B22850" w:rsidRDefault="00A30116" w:rsidP="00A30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Все такие нужные. </w:t>
      </w:r>
    </w:p>
    <w:p w:rsidR="00D56E14" w:rsidRPr="00B22850" w:rsidRDefault="00D56E14" w:rsidP="00D653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D56E14" w:rsidRPr="00B22850" w:rsidSect="00A30116">
          <w:pgSz w:w="11906" w:h="16838"/>
          <w:pgMar w:top="709" w:right="849" w:bottom="709" w:left="1134" w:header="709" w:footer="709" w:gutter="0"/>
          <w:cols w:space="720"/>
        </w:sectPr>
      </w:pP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4.“Пальчики”.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Раз-два-три-четыре-пять, 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Вышли пальчики гулять.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Раз-два-три-четыре-пять,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Они спрятались опять.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5.“Дом и ворота”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поляне дом стоит, -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Ну а к дому путь закрыт.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ворота открываем,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этот домик приглашаем.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6.“Засолка капусты”.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Мы капусту рубим,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Мы морковку трем,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Мы капусту солим,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Мы капусту жмем.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7.“Замок”.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двери висит замок,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его открыть бы мог?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Постучали, покрутили,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Потянули и открыли.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8.“Моя семья”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Этот пальчик – дедушка,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Этот пальчик – бабушка,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Этот пальчик – папочка,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Этот пальчик – мамочка,</w:t>
      </w:r>
      <w:r w:rsidRPr="00B22850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Этот пальчик – я!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Вот и вся моя семья!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 Упражнения-игры: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</w:t>
      </w:r>
      <w:r w:rsidRPr="00B2285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посыпаем дорожку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(предложить ребенку посыпать песком, пшеном, манкой дорожку на столе). Посыпать нужно тремя пальчиками, сложив их “щепоткой”, не выходя за края дорожки. Цель – развитие трех пальчиков, которые будут держать ручку, карандаш.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собираем грибы”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(разложить на полу кусочки поролона, разные пуговицы и предложить малышу собрать “грибочки” в корзину). Собирать тремя пальчиками.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“вылови из воды”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(в миску с водой бросить кусочки пробки, веточки…). Предложить малышу выловить все эти предметы с помощью ложки или сита, которые держать в правой руке. Если ребенок левша – в </w:t>
      </w:r>
      <w:proofErr w:type="gramStart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“разложи по порядку”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(высыпать в миску бусинки, пуговицы двух цветов). Предложить собрать в одно блюдце бусинки одного цвета, в другое – другого. Собираем тремя пальчиками.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“колбаски, колобки, блинчики”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(лепим из пластилина).</w:t>
      </w:r>
    </w:p>
    <w:p w:rsidR="00D56E14" w:rsidRPr="00B22850" w:rsidRDefault="00D56E14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“открой и закрой”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(поставить перед ребенком несколько баночек с закрытыми крышками). Предложить открыть баночки, а потом снова закрыть, правильно подобрав крышки. Баночки должны быть разного размера и формы.</w:t>
      </w:r>
    </w:p>
    <w:p w:rsidR="00D56E14" w:rsidRPr="00B22850" w:rsidRDefault="0034622C" w:rsidP="00D653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hAnsi="Times New Roman"/>
          <w:sz w:val="28"/>
          <w:szCs w:val="28"/>
        </w:rPr>
        <w:t xml:space="preserve">- </w:t>
      </w: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“Золушка”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(поставить перед ребенком 3 миски: одна заполнена горохом и фасолью, 2 другие миски пустые). Предложить в одну миску двумя пальчиками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собрать горох, а в другую фасоль. Можно усложнить задание: движения выполнять одновременно левой и правой рукой.</w:t>
      </w:r>
    </w:p>
    <w:p w:rsidR="0034622C" w:rsidRPr="00B22850" w:rsidRDefault="0034622C" w:rsidP="00D653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«Рвем бумагу»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. Предложить небольшую бумажку разорвать двумя пальчиками на мелкие кусочки. Нужно сделать это быстро.</w:t>
      </w:r>
    </w:p>
    <w:p w:rsidR="0034622C" w:rsidRPr="00B22850" w:rsidRDefault="0034622C" w:rsidP="00B2285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«Узелки».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Незнайка завязал узелки на толстой и тонкой веревках. Надо их двумя пальчиками развязать. Взрослый развязывает первый узелок, ребенок все остальные.</w:t>
      </w:r>
      <w:r w:rsidR="00B228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Мы рисуем: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вертикальные лини</w:t>
      </w:r>
      <w:r w:rsidR="00D65367" w:rsidRPr="00B22850">
        <w:rPr>
          <w:rFonts w:ascii="Times New Roman" w:eastAsia="Times New Roman" w:hAnsi="Times New Roman"/>
          <w:sz w:val="28"/>
          <w:szCs w:val="28"/>
          <w:lang w:eastAsia="ru-RU"/>
        </w:rPr>
        <w:t>и, карандашом или фломастером (сверху вниз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4622C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горизонтальные линии (слева направо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34622C" w:rsidRPr="00B22850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4622C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на подносе (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высыпать на поднос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манку и проводить разные линии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4622C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ладошкой (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в специальные краски опускат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ь ладошку и “рисовать”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34622C" w:rsidRPr="00B22850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4622C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пальцем и пробкой (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“печатать” можно и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помощью карандаша, крышки…);</w:t>
      </w:r>
    </w:p>
    <w:p w:rsidR="0034622C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рисуем веревочкой (рыбку, мышку, сердечко, улитку</w:t>
      </w:r>
      <w:r w:rsidR="0034622C" w:rsidRPr="00B2285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учимся технике "</w:t>
      </w:r>
      <w:proofErr w:type="spellStart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примакивания</w:t>
      </w:r>
      <w:proofErr w:type="spellEnd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" (кисточкой, смоченной в краске - получается отпечаток, похожий на огонек, листик, цветочек).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</w:t>
      </w:r>
      <w:r w:rsidR="00D65367"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228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Используем</w:t>
      </w:r>
      <w:r w:rsidRPr="00B2285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шнуровку (нанизывание бусинок на шнурок);</w:t>
      </w:r>
      <w:r w:rsidRPr="00B22850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конструктор, кубики, мозаику;</w:t>
      </w:r>
      <w:r w:rsidRPr="00B22850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складываем матрешки, пирамидки</w:t>
      </w:r>
      <w:r w:rsidR="00D65367" w:rsidRPr="00B22850">
        <w:rPr>
          <w:rFonts w:ascii="Times New Roman" w:eastAsia="Times New Roman" w:hAnsi="Times New Roman"/>
          <w:sz w:val="28"/>
          <w:szCs w:val="28"/>
          <w:lang w:eastAsia="ru-RU"/>
        </w:rPr>
        <w:t>, вкладыши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застегиваем пуговицы, крючки, молнии;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собираем </w:t>
      </w:r>
      <w:proofErr w:type="spellStart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="00D65367" w:rsidRPr="00B22850">
        <w:rPr>
          <w:rFonts w:ascii="Times New Roman" w:eastAsia="Times New Roman" w:hAnsi="Times New Roman"/>
          <w:sz w:val="28"/>
          <w:szCs w:val="28"/>
          <w:lang w:eastAsia="ru-RU"/>
        </w:rPr>
        <w:t>, разрезные картинки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22C" w:rsidRPr="00B22850" w:rsidRDefault="0034622C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мнем ручками поролоновые шарики, губки</w:t>
      </w:r>
      <w:r w:rsidR="00D65367" w:rsidRPr="00B228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367" w:rsidRPr="00B22850" w:rsidRDefault="00D65367" w:rsidP="00D6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- массаж пальчиков с помощью массажных мячиков, эспандеров, су-</w:t>
      </w:r>
      <w:proofErr w:type="spellStart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джок</w:t>
      </w:r>
      <w:proofErr w:type="spellEnd"/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622C" w:rsidRPr="00B22850" w:rsidRDefault="0034622C" w:rsidP="00D65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Соблюдайте правило – при игре с мелкими предметами взрослый должен находиться рядом с ребенком. Дети очень любят класть мелочь в рот, нос, уши.</w:t>
      </w:r>
    </w:p>
    <w:p w:rsidR="0034622C" w:rsidRPr="00B22850" w:rsidRDefault="0034622C" w:rsidP="00D65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игры развивают не только пальцы и речь, но и формируют пространственно-образное мышление, чувственное восприятие, </w:t>
      </w:r>
      <w:r w:rsidR="00D65367"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память, внимание, </w:t>
      </w: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>творческую фантазию и логику малыша.</w:t>
      </w:r>
    </w:p>
    <w:p w:rsidR="00D65367" w:rsidRPr="00B22850" w:rsidRDefault="0034622C" w:rsidP="00D65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забывайте сопровождать все игры речью! Объясняйте ребенку все, что вы делаете. Комментируйте его действия. Хвалите ребенка даже за незначительные достижения. </w:t>
      </w:r>
    </w:p>
    <w:p w:rsidR="00D65367" w:rsidRPr="00B22850" w:rsidRDefault="00D65367" w:rsidP="00D65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22C" w:rsidRPr="00B22850" w:rsidRDefault="00D65367" w:rsidP="00A3011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Желаем В</w:t>
      </w:r>
      <w:r w:rsidR="0034622C"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ам и вашему малышу больших успехов</w:t>
      </w:r>
      <w:r w:rsidR="00A30116" w:rsidRPr="00B228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</w:t>
      </w:r>
    </w:p>
    <w:p w:rsidR="00A44BEF" w:rsidRPr="00B22850" w:rsidRDefault="00A44BEF" w:rsidP="00D653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4BEF" w:rsidRPr="00B22850" w:rsidSect="00A30116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4"/>
    <w:rsid w:val="0034622C"/>
    <w:rsid w:val="00A30116"/>
    <w:rsid w:val="00A44BEF"/>
    <w:rsid w:val="00B22850"/>
    <w:rsid w:val="00B25918"/>
    <w:rsid w:val="00D56E14"/>
    <w:rsid w:val="00D65367"/>
    <w:rsid w:val="00D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2014-11-02T12:16:00Z</cp:lastPrinted>
  <dcterms:created xsi:type="dcterms:W3CDTF">2014-11-02T11:37:00Z</dcterms:created>
  <dcterms:modified xsi:type="dcterms:W3CDTF">2014-11-06T08:52:00Z</dcterms:modified>
</cp:coreProperties>
</file>